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29B92" w14:textId="5186DF29" w:rsidR="00461CF0" w:rsidRPr="00BC1A39" w:rsidRDefault="00711B8D" w:rsidP="00BC1A39">
      <w:pPr>
        <w:jc w:val="center"/>
        <w:rPr>
          <w:rFonts w:ascii="Arial" w:hAnsi="Arial"/>
          <w:b/>
          <w:sz w:val="20"/>
          <w:szCs w:val="20"/>
        </w:rPr>
      </w:pPr>
      <w:r>
        <w:rPr>
          <w:rFonts w:ascii="Arial" w:hAnsi="Arial"/>
          <w:b/>
          <w:sz w:val="20"/>
          <w:szCs w:val="20"/>
        </w:rPr>
        <w:t>Little</w:t>
      </w:r>
      <w:r w:rsidR="00BC1A39" w:rsidRPr="00BC1A39">
        <w:rPr>
          <w:rFonts w:ascii="Arial" w:hAnsi="Arial"/>
          <w:b/>
          <w:sz w:val="20"/>
          <w:szCs w:val="20"/>
        </w:rPr>
        <w:t xml:space="preserve"> Ways to Practice Self-Care</w:t>
      </w:r>
    </w:p>
    <w:p w14:paraId="441211B7" w14:textId="77777777" w:rsidR="00BC1A39" w:rsidRDefault="00BC1A39" w:rsidP="00BC1A39">
      <w:pPr>
        <w:jc w:val="center"/>
        <w:rPr>
          <w:rFonts w:ascii="Arial" w:hAnsi="Arial"/>
          <w:i/>
          <w:sz w:val="20"/>
          <w:szCs w:val="20"/>
        </w:rPr>
      </w:pPr>
    </w:p>
    <w:p w14:paraId="043E7F63" w14:textId="33A643D0" w:rsidR="00EF0626" w:rsidRDefault="00547FB8" w:rsidP="00BC1A39">
      <w:pPr>
        <w:rPr>
          <w:rFonts w:ascii="Arial" w:hAnsi="Arial"/>
          <w:sz w:val="20"/>
          <w:szCs w:val="20"/>
        </w:rPr>
      </w:pPr>
      <w:r>
        <w:rPr>
          <w:rFonts w:ascii="Arial" w:hAnsi="Arial"/>
          <w:sz w:val="20"/>
          <w:szCs w:val="20"/>
        </w:rPr>
        <w:t xml:space="preserve">It’s time to start loving yourself again. </w:t>
      </w:r>
      <w:r w:rsidR="00335239">
        <w:rPr>
          <w:rFonts w:ascii="Arial" w:hAnsi="Arial"/>
          <w:sz w:val="20"/>
          <w:szCs w:val="20"/>
        </w:rPr>
        <w:t xml:space="preserve">Many of us forget about the importance of self-care and its impact on our health. </w:t>
      </w:r>
      <w:r w:rsidR="00F616B2">
        <w:rPr>
          <w:rFonts w:ascii="Arial" w:hAnsi="Arial"/>
          <w:sz w:val="20"/>
          <w:szCs w:val="20"/>
        </w:rPr>
        <w:t>Self-</w:t>
      </w:r>
      <w:r w:rsidR="00E0125E">
        <w:rPr>
          <w:rFonts w:ascii="Arial" w:hAnsi="Arial"/>
          <w:sz w:val="20"/>
          <w:szCs w:val="20"/>
        </w:rPr>
        <w:t>care can help prevent burnout from</w:t>
      </w:r>
      <w:r w:rsidR="00F616B2">
        <w:rPr>
          <w:rFonts w:ascii="Arial" w:hAnsi="Arial"/>
          <w:sz w:val="20"/>
          <w:szCs w:val="20"/>
        </w:rPr>
        <w:t xml:space="preserve"> work, help you manage stress, and boost your feelings of self-worth and confidence.</w:t>
      </w:r>
    </w:p>
    <w:p w14:paraId="0B9BCF22" w14:textId="77777777" w:rsidR="00D45273" w:rsidRDefault="00D45273" w:rsidP="00BC1A39">
      <w:pPr>
        <w:rPr>
          <w:rFonts w:ascii="Arial" w:hAnsi="Arial"/>
          <w:sz w:val="20"/>
          <w:szCs w:val="20"/>
        </w:rPr>
      </w:pPr>
    </w:p>
    <w:p w14:paraId="6CA9ADA3" w14:textId="20E898E9" w:rsidR="00EF0626" w:rsidRDefault="009C1FED" w:rsidP="00BC1A39">
      <w:pPr>
        <w:rPr>
          <w:rFonts w:ascii="Arial" w:hAnsi="Arial"/>
          <w:sz w:val="20"/>
          <w:szCs w:val="20"/>
        </w:rPr>
      </w:pPr>
      <w:r>
        <w:rPr>
          <w:rFonts w:ascii="Arial" w:hAnsi="Arial"/>
          <w:sz w:val="20"/>
          <w:szCs w:val="20"/>
        </w:rPr>
        <w:t xml:space="preserve">Practicing self-care is more than just “pampering” yourself. </w:t>
      </w:r>
      <w:r w:rsidR="00D45273">
        <w:rPr>
          <w:rFonts w:ascii="Arial" w:hAnsi="Arial"/>
          <w:sz w:val="20"/>
          <w:szCs w:val="20"/>
        </w:rPr>
        <w:t xml:space="preserve">According to </w:t>
      </w:r>
      <w:hyperlink r:id="rId5" w:history="1">
        <w:r w:rsidR="00D45273" w:rsidRPr="00DE4216">
          <w:rPr>
            <w:rStyle w:val="Hyperlink"/>
            <w:rFonts w:ascii="Arial" w:hAnsi="Arial"/>
            <w:i/>
            <w:sz w:val="20"/>
            <w:szCs w:val="20"/>
          </w:rPr>
          <w:t>PsychCentral</w:t>
        </w:r>
      </w:hyperlink>
      <w:r w:rsidR="00DE4216">
        <w:rPr>
          <w:rFonts w:ascii="Arial" w:hAnsi="Arial"/>
          <w:sz w:val="20"/>
          <w:szCs w:val="20"/>
        </w:rPr>
        <w:t>,</w:t>
      </w:r>
      <w:r w:rsidR="00D45273">
        <w:rPr>
          <w:rFonts w:ascii="Arial" w:hAnsi="Arial"/>
          <w:sz w:val="20"/>
          <w:szCs w:val="20"/>
        </w:rPr>
        <w:t xml:space="preserve"> self-care is</w:t>
      </w:r>
      <w:r w:rsidR="00D45273" w:rsidRPr="00D45273">
        <w:rPr>
          <w:rFonts w:ascii="Arial" w:hAnsi="Arial"/>
          <w:sz w:val="20"/>
          <w:szCs w:val="20"/>
        </w:rPr>
        <w:t xml:space="preserve"> any activity </w:t>
      </w:r>
      <w:r w:rsidR="00ED3AE7">
        <w:rPr>
          <w:rFonts w:ascii="Arial" w:hAnsi="Arial"/>
          <w:sz w:val="20"/>
          <w:szCs w:val="20"/>
        </w:rPr>
        <w:t>you</w:t>
      </w:r>
      <w:r w:rsidR="00D45273" w:rsidRPr="00D45273">
        <w:rPr>
          <w:rFonts w:ascii="Arial" w:hAnsi="Arial"/>
          <w:sz w:val="20"/>
          <w:szCs w:val="20"/>
        </w:rPr>
        <w:t xml:space="preserve"> do deliberately to take care of </w:t>
      </w:r>
      <w:r w:rsidR="00ED3AE7">
        <w:rPr>
          <w:rFonts w:ascii="Arial" w:hAnsi="Arial"/>
          <w:sz w:val="20"/>
          <w:szCs w:val="20"/>
        </w:rPr>
        <w:t>y</w:t>
      </w:r>
      <w:r w:rsidR="00D45273" w:rsidRPr="00D45273">
        <w:rPr>
          <w:rFonts w:ascii="Arial" w:hAnsi="Arial"/>
          <w:sz w:val="20"/>
          <w:szCs w:val="20"/>
        </w:rPr>
        <w:t>our mental, emotional, and physical health</w:t>
      </w:r>
      <w:r w:rsidR="00543DE1">
        <w:rPr>
          <w:rFonts w:ascii="Arial" w:hAnsi="Arial"/>
          <w:sz w:val="20"/>
          <w:szCs w:val="20"/>
        </w:rPr>
        <w:t>.</w:t>
      </w:r>
      <w:r w:rsidR="00921279">
        <w:rPr>
          <w:rFonts w:ascii="Arial" w:hAnsi="Arial"/>
          <w:sz w:val="20"/>
          <w:szCs w:val="20"/>
        </w:rPr>
        <w:t xml:space="preserve"> The goal is to improve your mood and increase your overall wellbeing. </w:t>
      </w:r>
      <w:r w:rsidR="00DE4216" w:rsidRPr="00DE4216">
        <w:rPr>
          <w:rFonts w:ascii="Arial" w:hAnsi="Arial"/>
          <w:i/>
          <w:sz w:val="20"/>
          <w:szCs w:val="20"/>
        </w:rPr>
        <w:t>PsychCentra</w:t>
      </w:r>
      <w:r w:rsidR="00AF5157">
        <w:rPr>
          <w:rFonts w:ascii="Arial" w:hAnsi="Arial"/>
          <w:i/>
          <w:sz w:val="20"/>
          <w:szCs w:val="20"/>
        </w:rPr>
        <w:t>l</w:t>
      </w:r>
      <w:r w:rsidR="00DE4216">
        <w:rPr>
          <w:rFonts w:ascii="Arial" w:hAnsi="Arial"/>
          <w:sz w:val="20"/>
          <w:szCs w:val="20"/>
        </w:rPr>
        <w:t xml:space="preserve"> also notes that self-care is </w:t>
      </w:r>
      <w:r w:rsidR="003E5989">
        <w:rPr>
          <w:rFonts w:ascii="Arial" w:hAnsi="Arial"/>
          <w:sz w:val="20"/>
          <w:szCs w:val="20"/>
        </w:rPr>
        <w:t>key when it comes to</w:t>
      </w:r>
      <w:r w:rsidR="00DE4216">
        <w:rPr>
          <w:rFonts w:ascii="Arial" w:hAnsi="Arial"/>
          <w:sz w:val="20"/>
          <w:szCs w:val="20"/>
        </w:rPr>
        <w:t xml:space="preserve"> a good relationship with </w:t>
      </w:r>
      <w:r w:rsidR="00D5052E">
        <w:rPr>
          <w:rFonts w:ascii="Arial" w:hAnsi="Arial"/>
          <w:sz w:val="20"/>
          <w:szCs w:val="20"/>
        </w:rPr>
        <w:t>your</w:t>
      </w:r>
      <w:r w:rsidR="00DE4216">
        <w:rPr>
          <w:rFonts w:ascii="Arial" w:hAnsi="Arial"/>
          <w:sz w:val="20"/>
          <w:szCs w:val="20"/>
        </w:rPr>
        <w:t>self and others.</w:t>
      </w:r>
    </w:p>
    <w:p w14:paraId="63BC811C" w14:textId="77777777" w:rsidR="00101D1C" w:rsidRDefault="00101D1C" w:rsidP="00BC1A39">
      <w:pPr>
        <w:rPr>
          <w:rFonts w:ascii="Arial" w:hAnsi="Arial"/>
          <w:sz w:val="20"/>
          <w:szCs w:val="20"/>
        </w:rPr>
      </w:pPr>
    </w:p>
    <w:p w14:paraId="2D11FD00" w14:textId="4A1B9812" w:rsidR="00FE198B" w:rsidRDefault="00676B61" w:rsidP="00BC1A39">
      <w:pPr>
        <w:rPr>
          <w:rFonts w:ascii="Arial" w:hAnsi="Arial"/>
          <w:sz w:val="20"/>
          <w:szCs w:val="20"/>
        </w:rPr>
      </w:pPr>
      <w:r>
        <w:rPr>
          <w:rFonts w:ascii="Arial" w:hAnsi="Arial"/>
          <w:sz w:val="20"/>
          <w:szCs w:val="20"/>
        </w:rPr>
        <w:t xml:space="preserve">If </w:t>
      </w:r>
      <w:r w:rsidR="00B62BB6">
        <w:rPr>
          <w:rFonts w:ascii="Arial" w:hAnsi="Arial"/>
          <w:sz w:val="20"/>
          <w:szCs w:val="20"/>
        </w:rPr>
        <w:t xml:space="preserve">you want to </w:t>
      </w:r>
      <w:r w:rsidR="00E0125E">
        <w:rPr>
          <w:rFonts w:ascii="Arial" w:hAnsi="Arial"/>
          <w:sz w:val="20"/>
          <w:szCs w:val="20"/>
        </w:rPr>
        <w:t>start prioritizing your wellbeing</w:t>
      </w:r>
      <w:r>
        <w:rPr>
          <w:rFonts w:ascii="Arial" w:hAnsi="Arial"/>
          <w:sz w:val="20"/>
          <w:szCs w:val="20"/>
        </w:rPr>
        <w:t xml:space="preserve">, you can easily add in some </w:t>
      </w:r>
      <w:r w:rsidR="00691B56">
        <w:rPr>
          <w:rFonts w:ascii="Arial" w:hAnsi="Arial"/>
          <w:sz w:val="20"/>
          <w:szCs w:val="20"/>
        </w:rPr>
        <w:t xml:space="preserve">simple behaviors to </w:t>
      </w:r>
      <w:r w:rsidR="00B62BB6">
        <w:rPr>
          <w:rFonts w:ascii="Arial" w:hAnsi="Arial"/>
          <w:sz w:val="20"/>
          <w:szCs w:val="20"/>
        </w:rPr>
        <w:t>your busy schedule to enjoy the mental, emotional, and physical benefits of self-care</w:t>
      </w:r>
      <w:r w:rsidR="00691B56">
        <w:rPr>
          <w:rFonts w:ascii="Arial" w:hAnsi="Arial"/>
          <w:sz w:val="20"/>
          <w:szCs w:val="20"/>
        </w:rPr>
        <w:t xml:space="preserve">. </w:t>
      </w:r>
      <w:r w:rsidR="00101D1C">
        <w:rPr>
          <w:rFonts w:ascii="Arial" w:hAnsi="Arial"/>
          <w:sz w:val="20"/>
          <w:szCs w:val="20"/>
        </w:rPr>
        <w:t>Along with eating well, exercising regularly, and getting enough</w:t>
      </w:r>
      <w:r w:rsidR="0082515E">
        <w:rPr>
          <w:rFonts w:ascii="Arial" w:hAnsi="Arial"/>
          <w:sz w:val="20"/>
          <w:szCs w:val="20"/>
        </w:rPr>
        <w:t xml:space="preserve"> sleep, </w:t>
      </w:r>
      <w:r w:rsidR="00B62BB6">
        <w:rPr>
          <w:rFonts w:ascii="Arial" w:hAnsi="Arial"/>
          <w:sz w:val="20"/>
          <w:szCs w:val="20"/>
        </w:rPr>
        <w:t xml:space="preserve">you can try out some of the </w:t>
      </w:r>
      <w:r w:rsidR="00CE4CC8">
        <w:rPr>
          <w:rFonts w:ascii="Arial" w:hAnsi="Arial"/>
          <w:sz w:val="20"/>
          <w:szCs w:val="20"/>
        </w:rPr>
        <w:t xml:space="preserve">simple </w:t>
      </w:r>
      <w:r w:rsidR="00B62BB6">
        <w:rPr>
          <w:rFonts w:ascii="Arial" w:hAnsi="Arial"/>
          <w:sz w:val="20"/>
          <w:szCs w:val="20"/>
        </w:rPr>
        <w:t xml:space="preserve">suggestions below to better practice self-care: </w:t>
      </w:r>
    </w:p>
    <w:p w14:paraId="4075D7A3" w14:textId="77777777" w:rsidR="00FE198B" w:rsidRDefault="00FE198B" w:rsidP="00BC1A39">
      <w:pPr>
        <w:rPr>
          <w:rFonts w:ascii="Arial" w:hAnsi="Arial"/>
          <w:sz w:val="20"/>
          <w:szCs w:val="20"/>
        </w:rPr>
      </w:pPr>
    </w:p>
    <w:p w14:paraId="03DE6488" w14:textId="3A4F4AC8" w:rsidR="00FE198B" w:rsidRDefault="00FE198B" w:rsidP="00BC1A39">
      <w:pPr>
        <w:rPr>
          <w:rFonts w:ascii="Arial" w:hAnsi="Arial"/>
          <w:sz w:val="20"/>
          <w:szCs w:val="20"/>
        </w:rPr>
      </w:pPr>
      <w:r w:rsidRPr="005C7501">
        <w:rPr>
          <w:rFonts w:ascii="Arial" w:hAnsi="Arial"/>
          <w:b/>
          <w:sz w:val="20"/>
          <w:szCs w:val="20"/>
        </w:rPr>
        <w:t>Take note of compliments.</w:t>
      </w:r>
      <w:r w:rsidR="005C7501">
        <w:rPr>
          <w:rFonts w:ascii="Arial" w:hAnsi="Arial"/>
          <w:sz w:val="20"/>
          <w:szCs w:val="20"/>
        </w:rPr>
        <w:t xml:space="preserve"> You probably get complimented more than you think. Many of us tend to only focus on negative comments – so we don’t always remember all the good things people have said about us. Make an effort to write down any and all compliments someone says about you. Look through the list when you are feeling down. </w:t>
      </w:r>
    </w:p>
    <w:p w14:paraId="05C3607E" w14:textId="77777777" w:rsidR="00FE198B" w:rsidRDefault="00FE198B" w:rsidP="00BC1A39">
      <w:pPr>
        <w:rPr>
          <w:rFonts w:ascii="Arial" w:hAnsi="Arial"/>
          <w:sz w:val="20"/>
          <w:szCs w:val="20"/>
        </w:rPr>
      </w:pPr>
    </w:p>
    <w:p w14:paraId="3D72346D" w14:textId="1D740F64" w:rsidR="00D5463C" w:rsidRDefault="00DB61E7" w:rsidP="00BC1A39">
      <w:pPr>
        <w:rPr>
          <w:rFonts w:ascii="Arial" w:hAnsi="Arial"/>
          <w:sz w:val="20"/>
          <w:szCs w:val="20"/>
        </w:rPr>
      </w:pPr>
      <w:r w:rsidRPr="007E48D7">
        <w:rPr>
          <w:rFonts w:ascii="Arial" w:hAnsi="Arial"/>
          <w:b/>
          <w:sz w:val="20"/>
          <w:szCs w:val="20"/>
        </w:rPr>
        <w:t>Create a “no” list.</w:t>
      </w:r>
      <w:r>
        <w:rPr>
          <w:rFonts w:ascii="Arial" w:hAnsi="Arial"/>
          <w:sz w:val="20"/>
          <w:szCs w:val="20"/>
        </w:rPr>
        <w:t xml:space="preserve"> Learning to say “no” can be difficult – but it’s a crucial part of taking care of yourself. </w:t>
      </w:r>
      <w:r w:rsidR="000033BC">
        <w:rPr>
          <w:rFonts w:ascii="Arial" w:hAnsi="Arial"/>
          <w:sz w:val="20"/>
          <w:szCs w:val="20"/>
        </w:rPr>
        <w:t>Write up a list of t</w:t>
      </w:r>
      <w:r w:rsidR="00FA1972">
        <w:rPr>
          <w:rFonts w:ascii="Arial" w:hAnsi="Arial"/>
          <w:sz w:val="20"/>
          <w:szCs w:val="20"/>
        </w:rPr>
        <w:t xml:space="preserve">hings to say “no” to. This could include </w:t>
      </w:r>
      <w:r w:rsidR="007E48D7">
        <w:rPr>
          <w:rFonts w:ascii="Arial" w:hAnsi="Arial"/>
          <w:sz w:val="20"/>
          <w:szCs w:val="20"/>
        </w:rPr>
        <w:t>any unnecessary, stressful responsibilities.</w:t>
      </w:r>
      <w:r w:rsidR="00FA1972">
        <w:rPr>
          <w:rFonts w:ascii="Arial" w:hAnsi="Arial"/>
          <w:sz w:val="20"/>
          <w:szCs w:val="20"/>
        </w:rPr>
        <w:t xml:space="preserve"> For example, checking work emails over the weekend or going to every social event you get invited to. </w:t>
      </w:r>
    </w:p>
    <w:p w14:paraId="7E509ED8" w14:textId="77777777" w:rsidR="00D5463C" w:rsidRDefault="00D5463C" w:rsidP="00BC1A39">
      <w:pPr>
        <w:rPr>
          <w:rFonts w:ascii="Arial" w:hAnsi="Arial"/>
          <w:sz w:val="20"/>
          <w:szCs w:val="20"/>
        </w:rPr>
      </w:pPr>
    </w:p>
    <w:p w14:paraId="75EABF33" w14:textId="1681A8E7" w:rsidR="00D5463C" w:rsidRDefault="00C25F9A" w:rsidP="00BC1A39">
      <w:pPr>
        <w:rPr>
          <w:rFonts w:ascii="Arial" w:hAnsi="Arial"/>
          <w:sz w:val="20"/>
          <w:szCs w:val="20"/>
        </w:rPr>
      </w:pPr>
      <w:r w:rsidRPr="00926847">
        <w:rPr>
          <w:rFonts w:ascii="Arial" w:hAnsi="Arial"/>
          <w:b/>
          <w:sz w:val="20"/>
          <w:szCs w:val="20"/>
        </w:rPr>
        <w:t>Use positive affirmations.</w:t>
      </w:r>
      <w:r>
        <w:rPr>
          <w:rFonts w:ascii="Arial" w:hAnsi="Arial"/>
          <w:sz w:val="20"/>
          <w:szCs w:val="20"/>
        </w:rPr>
        <w:t xml:space="preserve"> </w:t>
      </w:r>
      <w:r w:rsidR="00A0346E">
        <w:rPr>
          <w:rFonts w:ascii="Arial" w:hAnsi="Arial"/>
          <w:sz w:val="20"/>
          <w:szCs w:val="20"/>
        </w:rPr>
        <w:t>C</w:t>
      </w:r>
      <w:r w:rsidR="00D5463C">
        <w:rPr>
          <w:rFonts w:ascii="Arial" w:hAnsi="Arial"/>
          <w:sz w:val="20"/>
          <w:szCs w:val="20"/>
        </w:rPr>
        <w:t xml:space="preserve">reate </w:t>
      </w:r>
      <w:r>
        <w:rPr>
          <w:rFonts w:ascii="Arial" w:hAnsi="Arial"/>
          <w:sz w:val="20"/>
          <w:szCs w:val="20"/>
        </w:rPr>
        <w:t xml:space="preserve">printable </w:t>
      </w:r>
      <w:r w:rsidR="00D5463C">
        <w:rPr>
          <w:rFonts w:ascii="Arial" w:hAnsi="Arial"/>
          <w:sz w:val="20"/>
          <w:szCs w:val="20"/>
        </w:rPr>
        <w:t xml:space="preserve">cards with your favorite </w:t>
      </w:r>
      <w:hyperlink r:id="rId6" w:history="1">
        <w:r w:rsidR="00D5463C" w:rsidRPr="00926847">
          <w:rPr>
            <w:rStyle w:val="Hyperlink"/>
            <w:rFonts w:ascii="Arial" w:hAnsi="Arial"/>
            <w:sz w:val="20"/>
            <w:szCs w:val="20"/>
          </w:rPr>
          <w:t>positive affirmations</w:t>
        </w:r>
      </w:hyperlink>
      <w:r>
        <w:rPr>
          <w:rFonts w:ascii="Arial" w:hAnsi="Arial"/>
          <w:sz w:val="20"/>
          <w:szCs w:val="20"/>
        </w:rPr>
        <w:t>. Keep them</w:t>
      </w:r>
      <w:r w:rsidR="00D5463C">
        <w:rPr>
          <w:rFonts w:ascii="Arial" w:hAnsi="Arial"/>
          <w:sz w:val="20"/>
          <w:szCs w:val="20"/>
        </w:rPr>
        <w:t xml:space="preserve"> at your desk</w:t>
      </w:r>
      <w:r w:rsidR="00A0346E">
        <w:rPr>
          <w:rFonts w:ascii="Arial" w:hAnsi="Arial"/>
          <w:sz w:val="20"/>
          <w:szCs w:val="20"/>
        </w:rPr>
        <w:t xml:space="preserve"> </w:t>
      </w:r>
      <w:r w:rsidR="00DE4FCB">
        <w:rPr>
          <w:rFonts w:ascii="Arial" w:hAnsi="Arial"/>
          <w:sz w:val="20"/>
          <w:szCs w:val="20"/>
        </w:rPr>
        <w:t>to look at</w:t>
      </w:r>
      <w:r>
        <w:rPr>
          <w:rFonts w:ascii="Arial" w:hAnsi="Arial"/>
          <w:sz w:val="20"/>
          <w:szCs w:val="20"/>
        </w:rPr>
        <w:t xml:space="preserve"> whenever you need some motivation</w:t>
      </w:r>
      <w:r w:rsidR="00651303">
        <w:rPr>
          <w:rFonts w:ascii="Arial" w:hAnsi="Arial"/>
          <w:sz w:val="20"/>
          <w:szCs w:val="20"/>
        </w:rPr>
        <w:t>. Positive affirmations</w:t>
      </w:r>
      <w:r w:rsidR="00926847">
        <w:rPr>
          <w:rFonts w:ascii="Arial" w:hAnsi="Arial"/>
          <w:sz w:val="20"/>
          <w:szCs w:val="20"/>
        </w:rPr>
        <w:t xml:space="preserve"> will help remind</w:t>
      </w:r>
      <w:r w:rsidR="00651303">
        <w:rPr>
          <w:rFonts w:ascii="Arial" w:hAnsi="Arial"/>
          <w:sz w:val="20"/>
          <w:szCs w:val="20"/>
        </w:rPr>
        <w:t xml:space="preserve"> </w:t>
      </w:r>
      <w:r w:rsidR="00926847">
        <w:rPr>
          <w:rFonts w:ascii="Arial" w:hAnsi="Arial"/>
          <w:sz w:val="20"/>
          <w:szCs w:val="20"/>
        </w:rPr>
        <w:t xml:space="preserve">you </w:t>
      </w:r>
      <w:r w:rsidR="00DE4FCB">
        <w:rPr>
          <w:rFonts w:ascii="Arial" w:hAnsi="Arial"/>
          <w:sz w:val="20"/>
          <w:szCs w:val="20"/>
        </w:rPr>
        <w:t xml:space="preserve">of your worth and inspire you </w:t>
      </w:r>
      <w:r w:rsidR="00926847">
        <w:rPr>
          <w:rFonts w:ascii="Arial" w:hAnsi="Arial"/>
          <w:sz w:val="20"/>
          <w:szCs w:val="20"/>
        </w:rPr>
        <w:t>to practice</w:t>
      </w:r>
      <w:r w:rsidR="00A0346E">
        <w:rPr>
          <w:rFonts w:ascii="Arial" w:hAnsi="Arial"/>
          <w:sz w:val="20"/>
          <w:szCs w:val="20"/>
        </w:rPr>
        <w:t xml:space="preserve"> self-care</w:t>
      </w:r>
      <w:r w:rsidR="00926847">
        <w:rPr>
          <w:rFonts w:ascii="Arial" w:hAnsi="Arial"/>
          <w:sz w:val="20"/>
          <w:szCs w:val="20"/>
        </w:rPr>
        <w:t xml:space="preserve">. </w:t>
      </w:r>
    </w:p>
    <w:p w14:paraId="4AF1A3E1" w14:textId="77777777" w:rsidR="00547FB8" w:rsidRDefault="00547FB8" w:rsidP="00BC1A39">
      <w:pPr>
        <w:rPr>
          <w:rFonts w:ascii="Arial" w:hAnsi="Arial"/>
          <w:sz w:val="20"/>
          <w:szCs w:val="20"/>
        </w:rPr>
      </w:pPr>
    </w:p>
    <w:p w14:paraId="3328C0B6" w14:textId="30771F1B" w:rsidR="00547FB8" w:rsidRDefault="00547FB8" w:rsidP="00BC1A39">
      <w:pPr>
        <w:rPr>
          <w:rFonts w:ascii="Arial" w:hAnsi="Arial"/>
          <w:sz w:val="20"/>
          <w:szCs w:val="20"/>
        </w:rPr>
      </w:pPr>
      <w:r w:rsidRPr="007465F8">
        <w:rPr>
          <w:rFonts w:ascii="Arial" w:hAnsi="Arial"/>
          <w:b/>
          <w:sz w:val="20"/>
          <w:szCs w:val="20"/>
        </w:rPr>
        <w:t>Go offline.</w:t>
      </w:r>
      <w:r>
        <w:rPr>
          <w:rFonts w:ascii="Arial" w:hAnsi="Arial"/>
          <w:sz w:val="20"/>
          <w:szCs w:val="20"/>
        </w:rPr>
        <w:t xml:space="preserve"> </w:t>
      </w:r>
      <w:r w:rsidR="00101D1C">
        <w:rPr>
          <w:rFonts w:ascii="Arial" w:hAnsi="Arial"/>
          <w:sz w:val="20"/>
          <w:szCs w:val="20"/>
        </w:rPr>
        <w:t>Spend a day tech free! This mea</w:t>
      </w:r>
      <w:r w:rsidR="00DF5DB6">
        <w:rPr>
          <w:rFonts w:ascii="Arial" w:hAnsi="Arial"/>
          <w:sz w:val="20"/>
          <w:szCs w:val="20"/>
        </w:rPr>
        <w:t>ns no social media, business calls over the weekend</w:t>
      </w:r>
      <w:r w:rsidR="00101D1C">
        <w:rPr>
          <w:rFonts w:ascii="Arial" w:hAnsi="Arial"/>
          <w:sz w:val="20"/>
          <w:szCs w:val="20"/>
        </w:rPr>
        <w:t>, or Netflix binges. While a da</w:t>
      </w:r>
      <w:r w:rsidR="004C2B7C">
        <w:rPr>
          <w:rFonts w:ascii="Arial" w:hAnsi="Arial"/>
          <w:sz w:val="20"/>
          <w:szCs w:val="20"/>
        </w:rPr>
        <w:t>y offline might sound boring or</w:t>
      </w:r>
      <w:r w:rsidR="00101D1C">
        <w:rPr>
          <w:rFonts w:ascii="Arial" w:hAnsi="Arial"/>
          <w:sz w:val="20"/>
          <w:szCs w:val="20"/>
        </w:rPr>
        <w:t xml:space="preserve"> difficult, </w:t>
      </w:r>
      <w:r w:rsidR="004C2B7C">
        <w:rPr>
          <w:rFonts w:ascii="Arial" w:hAnsi="Arial"/>
          <w:sz w:val="20"/>
          <w:szCs w:val="20"/>
        </w:rPr>
        <w:t xml:space="preserve">we promise </w:t>
      </w:r>
      <w:r w:rsidR="00101D1C">
        <w:rPr>
          <w:rFonts w:ascii="Arial" w:hAnsi="Arial"/>
          <w:sz w:val="20"/>
          <w:szCs w:val="20"/>
        </w:rPr>
        <w:t>you’ll feel less stressed</w:t>
      </w:r>
      <w:r w:rsidR="004C2B7C">
        <w:rPr>
          <w:rFonts w:ascii="Arial" w:hAnsi="Arial"/>
          <w:sz w:val="20"/>
          <w:szCs w:val="20"/>
        </w:rPr>
        <w:t xml:space="preserve"> </w:t>
      </w:r>
      <w:r w:rsidR="00101D1C">
        <w:rPr>
          <w:rFonts w:ascii="Arial" w:hAnsi="Arial"/>
          <w:sz w:val="20"/>
          <w:szCs w:val="20"/>
        </w:rPr>
        <w:t xml:space="preserve">and more focused on yourself. </w:t>
      </w:r>
    </w:p>
    <w:p w14:paraId="6E076D8B" w14:textId="77777777" w:rsidR="003F2A6A" w:rsidRDefault="003F2A6A" w:rsidP="00BC1A39">
      <w:pPr>
        <w:rPr>
          <w:rFonts w:ascii="Arial" w:hAnsi="Arial"/>
          <w:sz w:val="20"/>
          <w:szCs w:val="20"/>
        </w:rPr>
      </w:pPr>
    </w:p>
    <w:p w14:paraId="2F2D94E9" w14:textId="0E6072ED" w:rsidR="00C44B9F" w:rsidRDefault="00C44B9F" w:rsidP="00C44B9F">
      <w:pPr>
        <w:rPr>
          <w:rFonts w:ascii="Arial" w:hAnsi="Arial"/>
          <w:sz w:val="20"/>
          <w:szCs w:val="20"/>
        </w:rPr>
      </w:pPr>
      <w:r w:rsidRPr="0050421F">
        <w:rPr>
          <w:rFonts w:ascii="Arial" w:hAnsi="Arial"/>
          <w:b/>
          <w:sz w:val="20"/>
          <w:szCs w:val="20"/>
        </w:rPr>
        <w:t>Pick up a new hobby.</w:t>
      </w:r>
      <w:r>
        <w:rPr>
          <w:rFonts w:ascii="Arial" w:hAnsi="Arial"/>
          <w:sz w:val="20"/>
          <w:szCs w:val="20"/>
        </w:rPr>
        <w:t xml:space="preserve"> Creative outlets are a great way to practice self-care. Pick up a </w:t>
      </w:r>
      <w:hyperlink r:id="rId7" w:history="1">
        <w:r w:rsidRPr="002930EF">
          <w:rPr>
            <w:rStyle w:val="Hyperlink"/>
            <w:rFonts w:ascii="Arial" w:hAnsi="Arial"/>
            <w:sz w:val="20"/>
            <w:szCs w:val="20"/>
          </w:rPr>
          <w:t>hobby</w:t>
        </w:r>
      </w:hyperlink>
      <w:r w:rsidR="002930EF">
        <w:rPr>
          <w:rFonts w:ascii="Arial" w:hAnsi="Arial"/>
          <w:sz w:val="20"/>
          <w:szCs w:val="20"/>
        </w:rPr>
        <w:t xml:space="preserve"> that interests you, and work on it </w:t>
      </w:r>
      <w:r>
        <w:rPr>
          <w:rFonts w:ascii="Arial" w:hAnsi="Arial"/>
          <w:sz w:val="20"/>
          <w:szCs w:val="20"/>
        </w:rPr>
        <w:t xml:space="preserve">during your free time. Spending your down time creating something will bring you much more satisfaction than </w:t>
      </w:r>
      <w:r w:rsidR="00C450EA">
        <w:rPr>
          <w:rFonts w:ascii="Arial" w:hAnsi="Arial"/>
          <w:sz w:val="20"/>
          <w:szCs w:val="20"/>
        </w:rPr>
        <w:t xml:space="preserve">spending the day </w:t>
      </w:r>
      <w:r>
        <w:rPr>
          <w:rFonts w:ascii="Arial" w:hAnsi="Arial"/>
          <w:sz w:val="20"/>
          <w:szCs w:val="20"/>
        </w:rPr>
        <w:t>watching TV</w:t>
      </w:r>
      <w:r w:rsidR="00C450EA">
        <w:rPr>
          <w:rFonts w:ascii="Arial" w:hAnsi="Arial"/>
          <w:sz w:val="20"/>
          <w:szCs w:val="20"/>
        </w:rPr>
        <w:t xml:space="preserve"> will</w:t>
      </w:r>
      <w:r>
        <w:rPr>
          <w:rFonts w:ascii="Arial" w:hAnsi="Arial"/>
          <w:sz w:val="20"/>
          <w:szCs w:val="20"/>
        </w:rPr>
        <w:t>.</w:t>
      </w:r>
    </w:p>
    <w:p w14:paraId="3D75D504" w14:textId="77777777" w:rsidR="00FE198B" w:rsidRDefault="00FE198B" w:rsidP="00BC1A39">
      <w:pPr>
        <w:rPr>
          <w:rFonts w:ascii="Arial" w:hAnsi="Arial"/>
          <w:sz w:val="20"/>
          <w:szCs w:val="20"/>
        </w:rPr>
      </w:pPr>
    </w:p>
    <w:p w14:paraId="6C79DE8E" w14:textId="724B4339" w:rsidR="00FE198B" w:rsidRDefault="00FE198B" w:rsidP="00BC1A39">
      <w:pPr>
        <w:rPr>
          <w:rFonts w:ascii="Arial" w:hAnsi="Arial"/>
          <w:sz w:val="20"/>
          <w:szCs w:val="20"/>
        </w:rPr>
      </w:pPr>
      <w:r w:rsidRPr="007465F8">
        <w:rPr>
          <w:rFonts w:ascii="Arial" w:hAnsi="Arial"/>
          <w:b/>
          <w:sz w:val="20"/>
          <w:szCs w:val="20"/>
        </w:rPr>
        <w:t>Use your PTO.</w:t>
      </w:r>
      <w:r w:rsidR="005C1F1B">
        <w:rPr>
          <w:rFonts w:ascii="Arial" w:hAnsi="Arial"/>
          <w:sz w:val="20"/>
          <w:szCs w:val="20"/>
        </w:rPr>
        <w:t xml:space="preserve"> Have some </w:t>
      </w:r>
      <w:hyperlink r:id="rId8" w:history="1">
        <w:r w:rsidR="005C1F1B" w:rsidRPr="007465F8">
          <w:rPr>
            <w:rStyle w:val="Hyperlink"/>
            <w:rFonts w:ascii="Arial" w:hAnsi="Arial"/>
            <w:sz w:val="20"/>
            <w:szCs w:val="20"/>
          </w:rPr>
          <w:t>unused PTO</w:t>
        </w:r>
      </w:hyperlink>
      <w:r w:rsidR="005C1F1B">
        <w:rPr>
          <w:rFonts w:ascii="Arial" w:hAnsi="Arial"/>
          <w:sz w:val="20"/>
          <w:szCs w:val="20"/>
        </w:rPr>
        <w:t xml:space="preserve"> piling up? Take advantage of it! </w:t>
      </w:r>
      <w:r w:rsidR="007465F8">
        <w:rPr>
          <w:rFonts w:ascii="Arial" w:hAnsi="Arial"/>
          <w:sz w:val="20"/>
          <w:szCs w:val="20"/>
        </w:rPr>
        <w:t xml:space="preserve">Using your PTO to take a break from the real world will help you de-stress, boost your happiness, and increase productivity when you return to the office. Plan a weekend getaway ASAP! </w:t>
      </w:r>
    </w:p>
    <w:p w14:paraId="1A5BE134" w14:textId="77777777" w:rsidR="00FE198B" w:rsidRDefault="00FE198B" w:rsidP="00BC1A39">
      <w:pPr>
        <w:rPr>
          <w:rFonts w:ascii="Arial" w:hAnsi="Arial"/>
          <w:sz w:val="20"/>
          <w:szCs w:val="20"/>
        </w:rPr>
      </w:pPr>
    </w:p>
    <w:p w14:paraId="51DB45DB" w14:textId="0F19F4D1" w:rsidR="00FE198B" w:rsidRDefault="00FE198B" w:rsidP="00BC1A39">
      <w:pPr>
        <w:rPr>
          <w:rFonts w:ascii="Arial" w:hAnsi="Arial"/>
          <w:sz w:val="20"/>
          <w:szCs w:val="20"/>
        </w:rPr>
      </w:pPr>
      <w:r w:rsidRPr="00C94B9A">
        <w:rPr>
          <w:rFonts w:ascii="Arial" w:hAnsi="Arial"/>
          <w:b/>
          <w:sz w:val="20"/>
          <w:szCs w:val="20"/>
        </w:rPr>
        <w:t>Go outside.</w:t>
      </w:r>
      <w:r w:rsidR="00C94B9A">
        <w:rPr>
          <w:rFonts w:ascii="Arial" w:hAnsi="Arial"/>
          <w:sz w:val="20"/>
          <w:szCs w:val="20"/>
        </w:rPr>
        <w:t xml:space="preserve"> Keep your mind happy by going outside regularly. Lack of sunlight can lead to a significant drop in serotonin (a hormone that affects your mood). Go for a walk during your lunch break or take your dog to the park after work. </w:t>
      </w:r>
    </w:p>
    <w:p w14:paraId="6413C4B6" w14:textId="77777777" w:rsidR="00547FB8" w:rsidRDefault="00547FB8" w:rsidP="00BC1A39">
      <w:pPr>
        <w:rPr>
          <w:rFonts w:ascii="Arial" w:hAnsi="Arial"/>
          <w:sz w:val="20"/>
          <w:szCs w:val="20"/>
        </w:rPr>
      </w:pPr>
    </w:p>
    <w:p w14:paraId="656E785F" w14:textId="3FE671C2" w:rsidR="00547FB8" w:rsidRDefault="00547FB8" w:rsidP="00BC1A39">
      <w:pPr>
        <w:rPr>
          <w:rFonts w:ascii="Arial" w:hAnsi="Arial"/>
          <w:sz w:val="20"/>
          <w:szCs w:val="20"/>
        </w:rPr>
      </w:pPr>
      <w:r w:rsidRPr="007465F8">
        <w:rPr>
          <w:rFonts w:ascii="Arial" w:hAnsi="Arial"/>
          <w:b/>
          <w:sz w:val="20"/>
          <w:szCs w:val="20"/>
        </w:rPr>
        <w:t>Call up the babysitter.</w:t>
      </w:r>
      <w:r>
        <w:rPr>
          <w:rFonts w:ascii="Arial" w:hAnsi="Arial"/>
          <w:sz w:val="20"/>
          <w:szCs w:val="20"/>
        </w:rPr>
        <w:t xml:space="preserve"> It’s not selfish to take a night for yourself</w:t>
      </w:r>
      <w:r w:rsidR="005C1F1B">
        <w:rPr>
          <w:rFonts w:ascii="Arial" w:hAnsi="Arial"/>
          <w:sz w:val="20"/>
          <w:szCs w:val="20"/>
        </w:rPr>
        <w:t xml:space="preserve"> and your spouse</w:t>
      </w:r>
      <w:r>
        <w:rPr>
          <w:rFonts w:ascii="Arial" w:hAnsi="Arial"/>
          <w:sz w:val="20"/>
          <w:szCs w:val="20"/>
        </w:rPr>
        <w:t xml:space="preserve">. </w:t>
      </w:r>
      <w:r w:rsidR="005C1F1B">
        <w:rPr>
          <w:rFonts w:ascii="Arial" w:hAnsi="Arial"/>
          <w:sz w:val="20"/>
          <w:szCs w:val="20"/>
        </w:rPr>
        <w:t xml:space="preserve">Go for a </w:t>
      </w:r>
      <w:r w:rsidR="00275526">
        <w:rPr>
          <w:rFonts w:ascii="Arial" w:hAnsi="Arial"/>
          <w:sz w:val="20"/>
          <w:szCs w:val="20"/>
        </w:rPr>
        <w:t xml:space="preserve">fun </w:t>
      </w:r>
      <w:hyperlink r:id="rId9" w:history="1">
        <w:r w:rsidR="005C1F1B" w:rsidRPr="00275526">
          <w:rPr>
            <w:rStyle w:val="Hyperlink"/>
            <w:rFonts w:ascii="Arial" w:hAnsi="Arial"/>
            <w:sz w:val="20"/>
            <w:szCs w:val="20"/>
          </w:rPr>
          <w:t>night out</w:t>
        </w:r>
      </w:hyperlink>
      <w:r w:rsidR="005C1F1B">
        <w:rPr>
          <w:rFonts w:ascii="Arial" w:hAnsi="Arial"/>
          <w:sz w:val="20"/>
          <w:szCs w:val="20"/>
        </w:rPr>
        <w:t xml:space="preserve"> without the kiddos o</w:t>
      </w:r>
      <w:r>
        <w:rPr>
          <w:rFonts w:ascii="Arial" w:hAnsi="Arial"/>
          <w:sz w:val="20"/>
          <w:szCs w:val="20"/>
        </w:rPr>
        <w:t xml:space="preserve">nce a month. </w:t>
      </w:r>
      <w:r w:rsidR="007465F8">
        <w:rPr>
          <w:rFonts w:ascii="Arial" w:hAnsi="Arial"/>
          <w:sz w:val="20"/>
          <w:szCs w:val="20"/>
        </w:rPr>
        <w:t xml:space="preserve">Some adult alone time will help keep your emotional, social, and relationship wellbeing in check. </w:t>
      </w:r>
    </w:p>
    <w:p w14:paraId="254A7B27" w14:textId="77777777" w:rsidR="00D5463C" w:rsidRDefault="00D5463C" w:rsidP="00BC1A39">
      <w:pPr>
        <w:rPr>
          <w:rFonts w:ascii="Arial" w:hAnsi="Arial"/>
          <w:sz w:val="20"/>
          <w:szCs w:val="20"/>
        </w:rPr>
      </w:pPr>
    </w:p>
    <w:p w14:paraId="35635A90" w14:textId="531AE76D" w:rsidR="00D5463C" w:rsidRDefault="00D5463C" w:rsidP="00BC1A39">
      <w:pPr>
        <w:rPr>
          <w:rFonts w:ascii="Arial" w:hAnsi="Arial"/>
          <w:sz w:val="20"/>
          <w:szCs w:val="20"/>
        </w:rPr>
      </w:pPr>
      <w:r w:rsidRPr="0050421F">
        <w:rPr>
          <w:rFonts w:ascii="Arial" w:hAnsi="Arial"/>
          <w:b/>
          <w:sz w:val="20"/>
          <w:szCs w:val="20"/>
        </w:rPr>
        <w:t>Stay away from negativity.</w:t>
      </w:r>
      <w:r w:rsidR="00FA1972">
        <w:rPr>
          <w:rFonts w:ascii="Arial" w:hAnsi="Arial"/>
          <w:sz w:val="20"/>
          <w:szCs w:val="20"/>
        </w:rPr>
        <w:t xml:space="preserve"> </w:t>
      </w:r>
      <w:r w:rsidR="0050421F">
        <w:rPr>
          <w:rFonts w:ascii="Arial" w:hAnsi="Arial"/>
          <w:sz w:val="20"/>
          <w:szCs w:val="20"/>
        </w:rPr>
        <w:t>Try your best to remove yourself from negative situations. Stay out of gossip with negative c</w:t>
      </w:r>
      <w:r w:rsidR="00CB7FF9">
        <w:rPr>
          <w:rFonts w:ascii="Arial" w:hAnsi="Arial"/>
          <w:sz w:val="20"/>
          <w:szCs w:val="20"/>
        </w:rPr>
        <w:t xml:space="preserve">o-workers, </w:t>
      </w:r>
      <w:r w:rsidR="0050421F">
        <w:rPr>
          <w:rFonts w:ascii="Arial" w:hAnsi="Arial"/>
          <w:sz w:val="20"/>
          <w:szCs w:val="20"/>
        </w:rPr>
        <w:t xml:space="preserve">end any </w:t>
      </w:r>
      <w:r w:rsidR="00CB7FF9">
        <w:rPr>
          <w:rFonts w:ascii="Arial" w:hAnsi="Arial"/>
          <w:sz w:val="20"/>
          <w:szCs w:val="20"/>
        </w:rPr>
        <w:t>toxic relationships,</w:t>
      </w:r>
      <w:r w:rsidR="00FA1972">
        <w:rPr>
          <w:rFonts w:ascii="Arial" w:hAnsi="Arial"/>
          <w:sz w:val="20"/>
          <w:szCs w:val="20"/>
        </w:rPr>
        <w:t xml:space="preserve"> </w:t>
      </w:r>
      <w:r w:rsidR="0050421F">
        <w:rPr>
          <w:rFonts w:ascii="Arial" w:hAnsi="Arial"/>
          <w:sz w:val="20"/>
          <w:szCs w:val="20"/>
        </w:rPr>
        <w:t xml:space="preserve">and </w:t>
      </w:r>
      <w:r w:rsidR="00FA1972">
        <w:rPr>
          <w:rFonts w:ascii="Arial" w:hAnsi="Arial"/>
          <w:sz w:val="20"/>
          <w:szCs w:val="20"/>
        </w:rPr>
        <w:t xml:space="preserve">unfollow negative </w:t>
      </w:r>
      <w:r w:rsidR="00CB7FF9">
        <w:rPr>
          <w:rFonts w:ascii="Arial" w:hAnsi="Arial"/>
          <w:sz w:val="20"/>
          <w:szCs w:val="20"/>
        </w:rPr>
        <w:t>friends on Facebook</w:t>
      </w:r>
      <w:r w:rsidR="0050421F">
        <w:rPr>
          <w:rFonts w:ascii="Arial" w:hAnsi="Arial"/>
          <w:sz w:val="20"/>
          <w:szCs w:val="20"/>
        </w:rPr>
        <w:t>. Focus on surrounding yourself with positive people who encourage you and make you feel good about yourself.</w:t>
      </w:r>
    </w:p>
    <w:p w14:paraId="1F53CF8C" w14:textId="77777777" w:rsidR="00C44B9F" w:rsidRDefault="00C44B9F" w:rsidP="00C44B9F">
      <w:pPr>
        <w:rPr>
          <w:rFonts w:ascii="Arial" w:hAnsi="Arial"/>
          <w:b/>
          <w:sz w:val="20"/>
          <w:szCs w:val="20"/>
        </w:rPr>
      </w:pPr>
    </w:p>
    <w:p w14:paraId="12E73116" w14:textId="7A3DDB75" w:rsidR="00C44B9F" w:rsidRDefault="00C44B9F" w:rsidP="00C44B9F">
      <w:pPr>
        <w:rPr>
          <w:rFonts w:ascii="Arial" w:hAnsi="Arial"/>
          <w:sz w:val="20"/>
          <w:szCs w:val="20"/>
        </w:rPr>
      </w:pPr>
      <w:r w:rsidRPr="0050421F">
        <w:rPr>
          <w:rFonts w:ascii="Arial" w:hAnsi="Arial"/>
          <w:b/>
          <w:sz w:val="20"/>
          <w:szCs w:val="20"/>
        </w:rPr>
        <w:t>Reward yourself.</w:t>
      </w:r>
      <w:r>
        <w:rPr>
          <w:rFonts w:ascii="Arial" w:hAnsi="Arial"/>
          <w:sz w:val="20"/>
          <w:szCs w:val="20"/>
        </w:rPr>
        <w:t xml:space="preserve"> Treat yourself to a special reward after you’ve accomplished something or just need a pick-me-up. This could be a professional massage, </w:t>
      </w:r>
      <w:r w:rsidR="00472E0B">
        <w:rPr>
          <w:rFonts w:ascii="Arial" w:hAnsi="Arial"/>
          <w:sz w:val="20"/>
          <w:szCs w:val="20"/>
        </w:rPr>
        <w:t>splurging on</w:t>
      </w:r>
      <w:r>
        <w:rPr>
          <w:rFonts w:ascii="Arial" w:hAnsi="Arial"/>
          <w:sz w:val="20"/>
          <w:szCs w:val="20"/>
        </w:rPr>
        <w:t xml:space="preserve"> your favorite dessert, or buying something small for yourself. </w:t>
      </w:r>
    </w:p>
    <w:p w14:paraId="23FE6AA2" w14:textId="77777777" w:rsidR="004217CF" w:rsidRDefault="004217CF" w:rsidP="00C44B9F">
      <w:pPr>
        <w:rPr>
          <w:rFonts w:ascii="Arial" w:hAnsi="Arial"/>
          <w:b/>
          <w:sz w:val="20"/>
          <w:szCs w:val="20"/>
        </w:rPr>
      </w:pPr>
    </w:p>
    <w:p w14:paraId="02E4D1DD" w14:textId="1FF1B709" w:rsidR="00C44B9F" w:rsidRDefault="00C44B9F" w:rsidP="00C44B9F">
      <w:pPr>
        <w:rPr>
          <w:rFonts w:ascii="Arial" w:hAnsi="Arial"/>
          <w:sz w:val="20"/>
          <w:szCs w:val="20"/>
        </w:rPr>
      </w:pPr>
      <w:r w:rsidRPr="003579AC">
        <w:rPr>
          <w:rFonts w:ascii="Arial" w:hAnsi="Arial"/>
          <w:b/>
          <w:sz w:val="20"/>
          <w:szCs w:val="20"/>
        </w:rPr>
        <w:t>De-stress.</w:t>
      </w:r>
      <w:r>
        <w:rPr>
          <w:rFonts w:ascii="Arial" w:hAnsi="Arial"/>
          <w:sz w:val="20"/>
          <w:szCs w:val="20"/>
        </w:rPr>
        <w:t xml:space="preserve"> Take the time to de-stress from the day. Meditate after work, </w:t>
      </w:r>
      <w:r w:rsidR="00C6285F">
        <w:rPr>
          <w:rFonts w:ascii="Arial" w:hAnsi="Arial"/>
          <w:sz w:val="20"/>
          <w:szCs w:val="20"/>
        </w:rPr>
        <w:t>read a book</w:t>
      </w:r>
      <w:r>
        <w:rPr>
          <w:rFonts w:ascii="Arial" w:hAnsi="Arial"/>
          <w:sz w:val="20"/>
          <w:szCs w:val="20"/>
        </w:rPr>
        <w:t xml:space="preserve">, </w:t>
      </w:r>
      <w:hyperlink r:id="rId10" w:history="1">
        <w:r w:rsidRPr="004A7F52">
          <w:rPr>
            <w:rStyle w:val="Hyperlink"/>
            <w:rFonts w:ascii="Arial" w:hAnsi="Arial"/>
            <w:sz w:val="20"/>
            <w:szCs w:val="20"/>
          </w:rPr>
          <w:t>workout</w:t>
        </w:r>
      </w:hyperlink>
      <w:r>
        <w:rPr>
          <w:rFonts w:ascii="Arial" w:hAnsi="Arial"/>
          <w:sz w:val="20"/>
          <w:szCs w:val="20"/>
        </w:rPr>
        <w:t xml:space="preserve">, get a massage, or pamper yourself with a </w:t>
      </w:r>
      <w:hyperlink r:id="rId11" w:history="1">
        <w:r w:rsidRPr="004217CF">
          <w:rPr>
            <w:rStyle w:val="Hyperlink"/>
            <w:rFonts w:ascii="Arial" w:hAnsi="Arial"/>
            <w:sz w:val="20"/>
            <w:szCs w:val="20"/>
          </w:rPr>
          <w:t>DIY wellness retreat</w:t>
        </w:r>
      </w:hyperlink>
      <w:r>
        <w:rPr>
          <w:rFonts w:ascii="Arial" w:hAnsi="Arial"/>
          <w:sz w:val="20"/>
          <w:szCs w:val="20"/>
        </w:rPr>
        <w:t xml:space="preserve">.   </w:t>
      </w:r>
    </w:p>
    <w:p w14:paraId="053FAA0D" w14:textId="77777777" w:rsidR="00424B25" w:rsidRDefault="00424B25" w:rsidP="00C44B9F">
      <w:pPr>
        <w:rPr>
          <w:rFonts w:ascii="Arial" w:hAnsi="Arial"/>
          <w:sz w:val="20"/>
          <w:szCs w:val="20"/>
        </w:rPr>
      </w:pPr>
    </w:p>
    <w:p w14:paraId="64C29029" w14:textId="07D02778" w:rsidR="001016EA" w:rsidRPr="00BC1A39" w:rsidRDefault="009C1FED" w:rsidP="00BC1A39">
      <w:pPr>
        <w:rPr>
          <w:rFonts w:ascii="Arial" w:hAnsi="Arial"/>
          <w:sz w:val="20"/>
          <w:szCs w:val="20"/>
        </w:rPr>
      </w:pPr>
      <w:r>
        <w:rPr>
          <w:rFonts w:ascii="Arial" w:hAnsi="Arial"/>
          <w:sz w:val="20"/>
          <w:szCs w:val="20"/>
        </w:rPr>
        <w:t>Self-care is anything but selfish. In fact, you need to take care of yourself befor</w:t>
      </w:r>
      <w:r w:rsidR="00AB264A">
        <w:rPr>
          <w:rFonts w:ascii="Arial" w:hAnsi="Arial"/>
          <w:sz w:val="20"/>
          <w:szCs w:val="20"/>
        </w:rPr>
        <w:t>e you can take care of others!</w:t>
      </w:r>
      <w:r w:rsidR="00AB264A" w:rsidRPr="00AB264A">
        <w:rPr>
          <w:rFonts w:ascii="Arial" w:hAnsi="Arial"/>
          <w:sz w:val="20"/>
          <w:szCs w:val="20"/>
        </w:rPr>
        <w:t xml:space="preserve"> </w:t>
      </w:r>
      <w:r w:rsidR="00AB264A">
        <w:rPr>
          <w:rFonts w:ascii="Arial" w:hAnsi="Arial"/>
          <w:sz w:val="20"/>
          <w:szCs w:val="20"/>
        </w:rPr>
        <w:t xml:space="preserve">We know that busy schedules, family obligations, and </w:t>
      </w:r>
      <w:hyperlink r:id="rId12" w:history="1">
        <w:r w:rsidR="00AB264A" w:rsidRPr="00F80078">
          <w:rPr>
            <w:rStyle w:val="Hyperlink"/>
            <w:rFonts w:ascii="Arial" w:hAnsi="Arial"/>
            <w:sz w:val="20"/>
            <w:szCs w:val="20"/>
          </w:rPr>
          <w:t>long hours at the office</w:t>
        </w:r>
      </w:hyperlink>
      <w:r w:rsidR="00AB264A">
        <w:rPr>
          <w:rFonts w:ascii="Arial" w:hAnsi="Arial"/>
          <w:sz w:val="20"/>
          <w:szCs w:val="20"/>
        </w:rPr>
        <w:t xml:space="preserve"> make it difficult to spend even a minute of the day focused on </w:t>
      </w:r>
      <w:r w:rsidR="00AB264A" w:rsidRPr="009C1FED">
        <w:rPr>
          <w:rFonts w:ascii="Arial" w:hAnsi="Arial"/>
          <w:i/>
          <w:sz w:val="20"/>
          <w:szCs w:val="20"/>
        </w:rPr>
        <w:t>you</w:t>
      </w:r>
      <w:r w:rsidR="00AB264A">
        <w:rPr>
          <w:rFonts w:ascii="Arial" w:hAnsi="Arial"/>
          <w:sz w:val="20"/>
          <w:szCs w:val="20"/>
        </w:rPr>
        <w:t>.</w:t>
      </w:r>
      <w:r w:rsidR="004242B0">
        <w:rPr>
          <w:rFonts w:ascii="Arial" w:hAnsi="Arial"/>
          <w:sz w:val="20"/>
          <w:szCs w:val="20"/>
        </w:rPr>
        <w:t xml:space="preserve"> But we promise that once you get into the habit of prioritizing time for yourself, you’ll feel better physically, mentally, and emotionally.</w:t>
      </w:r>
      <w:bookmarkStart w:id="0" w:name="_GoBack"/>
      <w:bookmarkEnd w:id="0"/>
      <w:r w:rsidR="001016EA">
        <w:rPr>
          <w:rFonts w:ascii="Arial" w:hAnsi="Arial"/>
          <w:sz w:val="20"/>
          <w:szCs w:val="20"/>
        </w:rPr>
        <w:t xml:space="preserve"> </w:t>
      </w:r>
    </w:p>
    <w:sectPr w:rsidR="001016EA" w:rsidRPr="00BC1A39" w:rsidSect="00BC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39"/>
    <w:rsid w:val="000033BC"/>
    <w:rsid w:val="000F27F4"/>
    <w:rsid w:val="001016EA"/>
    <w:rsid w:val="00101D1C"/>
    <w:rsid w:val="00171726"/>
    <w:rsid w:val="001E573E"/>
    <w:rsid w:val="00211547"/>
    <w:rsid w:val="00212ECA"/>
    <w:rsid w:val="00275526"/>
    <w:rsid w:val="002903D1"/>
    <w:rsid w:val="002930EF"/>
    <w:rsid w:val="00335239"/>
    <w:rsid w:val="00352440"/>
    <w:rsid w:val="003579AC"/>
    <w:rsid w:val="003A569F"/>
    <w:rsid w:val="003E5989"/>
    <w:rsid w:val="003F2A6A"/>
    <w:rsid w:val="004217CF"/>
    <w:rsid w:val="004242B0"/>
    <w:rsid w:val="00424B25"/>
    <w:rsid w:val="00461CF0"/>
    <w:rsid w:val="00472E0B"/>
    <w:rsid w:val="004A7F52"/>
    <w:rsid w:val="004C2B7C"/>
    <w:rsid w:val="0050421F"/>
    <w:rsid w:val="00543DE1"/>
    <w:rsid w:val="00547FB8"/>
    <w:rsid w:val="005C1F1B"/>
    <w:rsid w:val="005C7501"/>
    <w:rsid w:val="00623D78"/>
    <w:rsid w:val="00651303"/>
    <w:rsid w:val="00676B61"/>
    <w:rsid w:val="00691B56"/>
    <w:rsid w:val="00711B8D"/>
    <w:rsid w:val="007465F8"/>
    <w:rsid w:val="007E48D7"/>
    <w:rsid w:val="0082515E"/>
    <w:rsid w:val="008868B6"/>
    <w:rsid w:val="008959C1"/>
    <w:rsid w:val="00921279"/>
    <w:rsid w:val="00926847"/>
    <w:rsid w:val="00985BA6"/>
    <w:rsid w:val="009B0E6F"/>
    <w:rsid w:val="009C1FED"/>
    <w:rsid w:val="009C6E0F"/>
    <w:rsid w:val="00A0346E"/>
    <w:rsid w:val="00A47B76"/>
    <w:rsid w:val="00AB264A"/>
    <w:rsid w:val="00AB27F4"/>
    <w:rsid w:val="00AB379F"/>
    <w:rsid w:val="00AF5157"/>
    <w:rsid w:val="00B62BB6"/>
    <w:rsid w:val="00BC1A39"/>
    <w:rsid w:val="00C25F9A"/>
    <w:rsid w:val="00C44B9F"/>
    <w:rsid w:val="00C450EA"/>
    <w:rsid w:val="00C6285F"/>
    <w:rsid w:val="00C94B9A"/>
    <w:rsid w:val="00CB7FF9"/>
    <w:rsid w:val="00CE4CC8"/>
    <w:rsid w:val="00D45273"/>
    <w:rsid w:val="00D5052E"/>
    <w:rsid w:val="00D5463C"/>
    <w:rsid w:val="00DB61E7"/>
    <w:rsid w:val="00DE4216"/>
    <w:rsid w:val="00DE4FCB"/>
    <w:rsid w:val="00DF5DB6"/>
    <w:rsid w:val="00E0125E"/>
    <w:rsid w:val="00ED3AE7"/>
    <w:rsid w:val="00EF0626"/>
    <w:rsid w:val="00F43878"/>
    <w:rsid w:val="00F616B2"/>
    <w:rsid w:val="00F80078"/>
    <w:rsid w:val="00FA1972"/>
    <w:rsid w:val="00FE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B19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526"/>
    <w:rPr>
      <w:color w:val="0000FF" w:themeColor="hyperlink"/>
      <w:u w:val="single"/>
    </w:rPr>
  </w:style>
  <w:style w:type="character" w:styleId="FollowedHyperlink">
    <w:name w:val="FollowedHyperlink"/>
    <w:basedOn w:val="DefaultParagraphFont"/>
    <w:uiPriority w:val="99"/>
    <w:semiHidden/>
    <w:unhideWhenUsed/>
    <w:rsid w:val="00D452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526"/>
    <w:rPr>
      <w:color w:val="0000FF" w:themeColor="hyperlink"/>
      <w:u w:val="single"/>
    </w:rPr>
  </w:style>
  <w:style w:type="character" w:styleId="FollowedHyperlink">
    <w:name w:val="FollowedHyperlink"/>
    <w:basedOn w:val="DefaultParagraphFont"/>
    <w:uiPriority w:val="99"/>
    <w:semiHidden/>
    <w:unhideWhenUsed/>
    <w:rsid w:val="00D45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0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create-your-very-own-wellness-retreat-without-having-to-leave-home" TargetMode="External"/><Relationship Id="rId12" Type="http://schemas.openxmlformats.org/officeDocument/2006/relationships/hyperlink" Target="http://info.totalwellnesshealth.com/blog/the-dangerous-link-between-overworked-employees-and-their-health"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sychcentral.com/blog/archives/2016/08/10/what-self-care-is-and-what-it-isnt-2/" TargetMode="External"/><Relationship Id="rId6" Type="http://schemas.openxmlformats.org/officeDocument/2006/relationships/hyperlink" Target="https://liveboldandbloom.com/09/quotes/positive-affirmations" TargetMode="External"/><Relationship Id="rId7" Type="http://schemas.openxmlformats.org/officeDocument/2006/relationships/hyperlink" Target="http://info.totalwellnesshealth.com/blog/11-healthy-hobbies-you-can-start-today" TargetMode="External"/><Relationship Id="rId8" Type="http://schemas.openxmlformats.org/officeDocument/2006/relationships/hyperlink" Target="http://info.totalwellnesshealth.com/blog/bid/353100/this-is-why-employees-shouldnt-waste-another-vaction-day-0" TargetMode="External"/><Relationship Id="rId9" Type="http://schemas.openxmlformats.org/officeDocument/2006/relationships/hyperlink" Target="http://info.totalwellnesshealth.com/blog/your-guide-to-a-healthy-night-out" TargetMode="External"/><Relationship Id="rId10" Type="http://schemas.openxmlformats.org/officeDocument/2006/relationships/hyperlink" Target="http://info.totalwellnesshealth.com/blog/7-stress-relieving-exercises-for-an-instant-pick-m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764</Words>
  <Characters>4361</Characters>
  <Application>Microsoft Macintosh Word</Application>
  <DocSecurity>0</DocSecurity>
  <Lines>36</Lines>
  <Paragraphs>10</Paragraphs>
  <ScaleCrop>false</ScaleCrop>
  <Company>TotalWellness</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59</cp:revision>
  <dcterms:created xsi:type="dcterms:W3CDTF">2017-10-17T15:39:00Z</dcterms:created>
  <dcterms:modified xsi:type="dcterms:W3CDTF">2017-10-18T18:39:00Z</dcterms:modified>
</cp:coreProperties>
</file>